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30A98" w14:textId="77777777" w:rsidR="008A51E2" w:rsidRDefault="008A51E2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14:paraId="02F851A3" w14:textId="6E69D8ED" w:rsidR="00464660" w:rsidRDefault="008A51E2" w:rsidP="00CA69E7">
      <w:pPr>
        <w:jc w:val="center"/>
        <w:rPr>
          <w:rFonts w:ascii="Arial" w:hAnsi="Arial" w:cs="Arial"/>
          <w:b/>
          <w:bCs/>
          <w:color w:val="333333"/>
          <w:sz w:val="32"/>
          <w:szCs w:val="32"/>
          <w:u w:val="single"/>
          <w:shd w:val="clear" w:color="auto" w:fill="FFFFFF"/>
        </w:rPr>
      </w:pPr>
      <w:r w:rsidRPr="008A51E2">
        <w:rPr>
          <w:rFonts w:ascii="Arial" w:hAnsi="Arial" w:cs="Arial"/>
          <w:b/>
          <w:bCs/>
          <w:color w:val="333333"/>
          <w:sz w:val="32"/>
          <w:szCs w:val="32"/>
          <w:u w:val="single"/>
          <w:shd w:val="clear" w:color="auto" w:fill="FFFFFF"/>
        </w:rPr>
        <w:t>HEZEKIAH: BOLD LEADERSHIP IN DARK TIMES</w:t>
      </w:r>
    </w:p>
    <w:p w14:paraId="6DB3DF73" w14:textId="77777777" w:rsidR="00A201C9" w:rsidRPr="00A201C9" w:rsidRDefault="00A201C9" w:rsidP="00CA69E7">
      <w:pPr>
        <w:jc w:val="center"/>
        <w:rPr>
          <w:rFonts w:ascii="Arial" w:hAnsi="Arial" w:cs="Arial"/>
          <w:b/>
          <w:bCs/>
          <w:color w:val="333333"/>
          <w:sz w:val="4"/>
          <w:szCs w:val="4"/>
          <w:u w:val="single"/>
          <w:shd w:val="clear" w:color="auto" w:fill="FFFFFF"/>
        </w:rPr>
      </w:pPr>
    </w:p>
    <w:p w14:paraId="1444F8AA" w14:textId="20FC90B1" w:rsidR="00464660" w:rsidRPr="00225EFE" w:rsidRDefault="00B23142" w:rsidP="00A201C9">
      <w:pPr>
        <w:spacing w:line="240" w:lineRule="auto"/>
        <w:ind w:left="-180" w:firstLine="72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SAUL</w:t>
      </w:r>
      <w:r w:rsidR="00225EFE"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- 1050</w:t>
      </w:r>
      <w:r w:rsidR="00225EFE"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7A06C888" w14:textId="723247FF" w:rsidR="00B23142" w:rsidRPr="00225EFE" w:rsidRDefault="00B23142" w:rsidP="00A201C9">
      <w:pPr>
        <w:spacing w:line="240" w:lineRule="auto"/>
        <w:ind w:left="-180" w:firstLine="72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DAVID</w:t>
      </w:r>
      <w:r w:rsidR="00225EFE"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- 1010</w:t>
      </w:r>
      <w:r w:rsidR="00225EFE"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6D4273B4" w14:textId="48F60302" w:rsidR="00B23142" w:rsidRPr="00225EFE" w:rsidRDefault="00B23142" w:rsidP="00A201C9">
      <w:pPr>
        <w:spacing w:line="240" w:lineRule="auto"/>
        <w:ind w:left="-180" w:firstLine="72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SOLOMON</w:t>
      </w:r>
      <w:r w:rsidR="00225EFE"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-</w:t>
      </w:r>
      <w:r w:rsidR="00225EFE"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970</w:t>
      </w:r>
      <w:r w:rsidR="00225EFE"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60E1CF34" w14:textId="3FFDFE3E" w:rsidR="00225EFE" w:rsidRDefault="00225EFE" w:rsidP="00A201C9">
      <w:pPr>
        <w:spacing w:line="240" w:lineRule="auto"/>
        <w:ind w:left="-180" w:firstLine="720"/>
        <w:jc w:val="both"/>
        <w:rPr>
          <w:rFonts w:ascii="Arial" w:hAnsi="Arial" w:cs="Arial"/>
          <w:color w:val="333333"/>
          <w:shd w:val="clear" w:color="auto" w:fill="FFFFFF"/>
        </w:rPr>
      </w:pP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JEROBOAM</w:t>
      </w:r>
      <w:r w:rsidR="00A201C9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/</w:t>
      </w:r>
      <w:r w:rsidR="00A201C9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REHOBOAM - 931</w:t>
      </w:r>
      <w:r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612D746F" w14:textId="2B8A5411" w:rsidR="00225EFE" w:rsidRPr="00225EFE" w:rsidRDefault="00225EFE" w:rsidP="00A201C9">
      <w:pPr>
        <w:spacing w:line="240" w:lineRule="auto"/>
        <w:ind w:left="-180" w:firstLine="72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HEZEKIAH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- 716</w:t>
      </w:r>
      <w:r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0A81C81F" w14:textId="55FB3A55" w:rsidR="00225EFE" w:rsidRDefault="00225EFE" w:rsidP="00A201C9">
      <w:pPr>
        <w:spacing w:line="240" w:lineRule="auto"/>
        <w:ind w:left="-180" w:firstLine="720"/>
        <w:jc w:val="both"/>
        <w:rPr>
          <w:rFonts w:ascii="Arial" w:hAnsi="Arial" w:cs="Arial"/>
          <w:color w:val="333333"/>
          <w:shd w:val="clear" w:color="auto" w:fill="FFFFFF"/>
        </w:rPr>
      </w:pP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Northern Kingdom </w:t>
      </w:r>
      <w:r w:rsidR="00801577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into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>Captivity - 722</w:t>
      </w:r>
      <w:r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0C93018E" w14:textId="559A18FB" w:rsidR="00225EFE" w:rsidRDefault="00225EFE" w:rsidP="00A201C9">
      <w:pPr>
        <w:spacing w:after="0" w:line="240" w:lineRule="auto"/>
        <w:ind w:left="-180" w:firstLine="72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Sou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thern Kingdom </w:t>
      </w:r>
      <w:r w:rsidR="00801577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into </w:t>
      </w:r>
      <w:r w:rsidRPr="00225EF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Captivity -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58</w:t>
      </w:r>
      <w:r w:rsidR="00CA69E7">
        <w:rPr>
          <w:rFonts w:ascii="Arial" w:hAnsi="Arial" w:cs="Arial"/>
          <w:color w:val="333333"/>
          <w:sz w:val="28"/>
          <w:szCs w:val="28"/>
          <w:shd w:val="clear" w:color="auto" w:fill="FFFFFF"/>
        </w:rPr>
        <w:t>7</w:t>
      </w:r>
      <w:r w:rsidRPr="00225EFE">
        <w:rPr>
          <w:rFonts w:ascii="Arial" w:hAnsi="Arial" w:cs="Arial"/>
          <w:color w:val="333333"/>
          <w:shd w:val="clear" w:color="auto" w:fill="FFFFFF"/>
        </w:rPr>
        <w:t xml:space="preserve"> BC</w:t>
      </w:r>
    </w:p>
    <w:p w14:paraId="13BD39F7" w14:textId="77777777" w:rsidR="00947BA6" w:rsidRDefault="00947BA6" w:rsidP="00A201C9">
      <w:pPr>
        <w:pBdr>
          <w:bottom w:val="single" w:sz="12" w:space="1" w:color="auto"/>
        </w:pBdr>
        <w:spacing w:after="0" w:line="240" w:lineRule="auto"/>
        <w:ind w:left="-180" w:firstLine="720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4B79D030" w14:textId="5D6577F8" w:rsidR="00965076" w:rsidRDefault="00965076" w:rsidP="006D1F86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</w:t>
      </w:r>
    </w:p>
    <w:p w14:paraId="5FD3CA73" w14:textId="77777777" w:rsidR="006D1F86" w:rsidRPr="006D1F86" w:rsidRDefault="006D1F86" w:rsidP="006D1F86">
      <w:pPr>
        <w:spacing w:after="0"/>
        <w:jc w:val="both"/>
        <w:rPr>
          <w:rFonts w:ascii="Arial" w:hAnsi="Arial" w:cs="Arial"/>
          <w:color w:val="333333"/>
          <w:sz w:val="10"/>
          <w:szCs w:val="10"/>
          <w:shd w:val="clear" w:color="auto" w:fill="FFFFFF"/>
        </w:rPr>
      </w:pPr>
    </w:p>
    <w:p w14:paraId="6CF4C985" w14:textId="519931C4" w:rsidR="00A201C9" w:rsidRDefault="00A201C9" w:rsidP="00965076">
      <w:pPr>
        <w:spacing w:after="0"/>
        <w:jc w:val="both"/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  <w:t>“The sins of Jeroboam”</w:t>
      </w:r>
    </w:p>
    <w:p w14:paraId="7D17206A" w14:textId="77777777" w:rsidR="003E668E" w:rsidRPr="008E4BA8" w:rsidRDefault="003E668E" w:rsidP="00965076">
      <w:pPr>
        <w:spacing w:after="0"/>
        <w:jc w:val="both"/>
        <w:rPr>
          <w:rFonts w:ascii="Arial" w:hAnsi="Arial" w:cs="Arial"/>
          <w:b/>
          <w:bCs/>
          <w:color w:val="333333"/>
          <w:sz w:val="10"/>
          <w:szCs w:val="10"/>
          <w:u w:val="single"/>
          <w:shd w:val="clear" w:color="auto" w:fill="FFFFFF"/>
        </w:rPr>
      </w:pPr>
    </w:p>
    <w:p w14:paraId="1946FA3B" w14:textId="7B437824" w:rsidR="00965076" w:rsidRDefault="00DD498A" w:rsidP="00965076">
      <w:pPr>
        <w:spacing w:after="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CA69E7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>[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Jeroboam sends his wife to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Ahijah</w:t>
      </w:r>
      <w:proofErr w:type="spellEnd"/>
      <w:r w:rsidR="003E668E">
        <w:rPr>
          <w:rFonts w:ascii="Arial" w:hAnsi="Arial" w:cs="Arial"/>
          <w:color w:val="333333"/>
          <w:sz w:val="28"/>
          <w:szCs w:val="28"/>
          <w:shd w:val="clear" w:color="auto" w:fill="FFFFFF"/>
        </w:rPr>
        <w:t>,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the prophet of God]</w:t>
      </w:r>
    </w:p>
    <w:p w14:paraId="33DFBE06" w14:textId="77777777" w:rsidR="00177885" w:rsidRPr="00177885" w:rsidRDefault="00177885" w:rsidP="00965076">
      <w:pPr>
        <w:spacing w:after="0"/>
        <w:jc w:val="both"/>
        <w:rPr>
          <w:rFonts w:ascii="Arial" w:hAnsi="Arial" w:cs="Arial"/>
          <w:color w:val="333333"/>
          <w:sz w:val="6"/>
          <w:szCs w:val="6"/>
          <w:shd w:val="clear" w:color="auto" w:fill="FFFFFF"/>
        </w:rPr>
      </w:pPr>
    </w:p>
    <w:p w14:paraId="73F0A9CF" w14:textId="77777777" w:rsidR="00DD498A" w:rsidRPr="00CA69E7" w:rsidRDefault="00DD498A" w:rsidP="00965076">
      <w:pPr>
        <w:spacing w:after="0"/>
        <w:jc w:val="both"/>
        <w:rPr>
          <w:rFonts w:ascii="Arial" w:hAnsi="Arial" w:cs="Arial"/>
          <w:color w:val="333333"/>
          <w:sz w:val="4"/>
          <w:szCs w:val="4"/>
          <w:shd w:val="clear" w:color="auto" w:fill="FFFFFF"/>
        </w:rPr>
      </w:pPr>
    </w:p>
    <w:p w14:paraId="767F4BFC" w14:textId="3DBADAB4" w:rsidR="00225EFE" w:rsidRPr="00DD498A" w:rsidRDefault="00DD498A" w:rsidP="00DD498A">
      <w:pPr>
        <w:spacing w:after="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>For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shall smite Israel, as a reed is shaken in the water, and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H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e shall root up Israel out of this good land, which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H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>e gave to their fathers, and shall scatter them beyond the river, because they have made their groves, provoking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to anger.</w:t>
      </w:r>
    </w:p>
    <w:p w14:paraId="7CEBEE2B" w14:textId="3A3AF752" w:rsidR="00DD498A" w:rsidRPr="00177885" w:rsidRDefault="00DD498A" w:rsidP="00177885">
      <w:pPr>
        <w:spacing w:after="0"/>
        <w:jc w:val="both"/>
        <w:rPr>
          <w:rFonts w:ascii="Arial" w:hAnsi="Arial" w:cs="Arial"/>
          <w:b/>
          <w:bCs/>
          <w:color w:val="333333"/>
          <w:sz w:val="6"/>
          <w:szCs w:val="6"/>
          <w:u w:val="single"/>
          <w:shd w:val="clear" w:color="auto" w:fill="FFFFFF"/>
        </w:rPr>
      </w:pP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And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H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e shall give Israel up because of </w:t>
      </w:r>
      <w:r w:rsidRPr="00DD498A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the sins of Jeroboam</w:t>
      </w:r>
      <w:r w:rsidRPr="00DD498A">
        <w:rPr>
          <w:rFonts w:ascii="Arial" w:hAnsi="Arial" w:cs="Arial"/>
          <w:color w:val="333333"/>
          <w:sz w:val="28"/>
          <w:szCs w:val="28"/>
          <w:shd w:val="clear" w:color="auto" w:fill="FFFFFF"/>
        </w:rPr>
        <w:t>, who did sin, and who made Israel to sin.</w:t>
      </w:r>
      <w:r w:rsidR="00177885" w:rsidRPr="00177885">
        <w:rPr>
          <w:rFonts w:ascii="Arial" w:hAnsi="Arial" w:cs="Arial"/>
          <w:b/>
          <w:bCs/>
          <w:color w:val="333333"/>
          <w:sz w:val="6"/>
          <w:szCs w:val="6"/>
          <w:u w:val="single"/>
          <w:shd w:val="clear" w:color="auto" w:fill="FFFFFF"/>
        </w:rPr>
        <w:t xml:space="preserve"> </w:t>
      </w:r>
      <w:r w:rsidR="00177885" w:rsidRP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 w:rsidRP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</w:r>
      <w:r w:rsidR="00177885">
        <w:rPr>
          <w:rFonts w:ascii="Arial" w:hAnsi="Arial" w:cs="Arial"/>
          <w:b/>
          <w:bCs/>
          <w:color w:val="333333"/>
          <w:sz w:val="6"/>
          <w:szCs w:val="6"/>
          <w:shd w:val="clear" w:color="auto" w:fill="FFFFFF"/>
        </w:rPr>
        <w:tab/>
        <w:t xml:space="preserve">            </w:t>
      </w:r>
      <w:r w:rsidR="00177885" w:rsidRPr="00177885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I KINGS 14:15-16</w:t>
      </w:r>
      <w:r w:rsidR="00177885" w:rsidRPr="00CA69E7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  </w:t>
      </w:r>
    </w:p>
    <w:p w14:paraId="75E695FC" w14:textId="12134EF2" w:rsidR="00CA69E7" w:rsidRDefault="00CA69E7" w:rsidP="00CA69E7">
      <w:pPr>
        <w:spacing w:after="0"/>
        <w:jc w:val="both"/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14:paraId="09C85A48" w14:textId="77777777" w:rsidR="00177885" w:rsidRPr="00CA69E7" w:rsidRDefault="00177885" w:rsidP="00CA69E7">
      <w:pPr>
        <w:spacing w:after="0"/>
        <w:jc w:val="both"/>
        <w:rPr>
          <w:rFonts w:ascii="Arial" w:hAnsi="Arial" w:cs="Arial"/>
          <w:b/>
          <w:bCs/>
          <w:color w:val="333333"/>
          <w:sz w:val="4"/>
          <w:szCs w:val="4"/>
          <w:u w:val="single"/>
          <w:shd w:val="clear" w:color="auto" w:fill="FFFFFF"/>
        </w:rPr>
      </w:pPr>
    </w:p>
    <w:p w14:paraId="7657F7AA" w14:textId="4D0B9D2A" w:rsidR="006D1F86" w:rsidRPr="003E668E" w:rsidRDefault="00CA69E7" w:rsidP="003E668E">
      <w:pPr>
        <w:spacing w:after="0"/>
        <w:jc w:val="both"/>
        <w:rPr>
          <w:rFonts w:ascii="Arial" w:hAnsi="Arial" w:cs="Arial"/>
          <w:b/>
          <w:bCs/>
          <w:color w:val="333333"/>
          <w:sz w:val="10"/>
          <w:szCs w:val="10"/>
          <w:u w:val="single"/>
          <w:shd w:val="clear" w:color="auto" w:fill="FFFFFF"/>
        </w:rPr>
      </w:pPr>
      <w:r w:rsidRPr="00CA69E7">
        <w:rPr>
          <w:rFonts w:ascii="Arial" w:hAnsi="Arial" w:cs="Arial"/>
          <w:color w:val="333333"/>
          <w:sz w:val="28"/>
          <w:szCs w:val="28"/>
          <w:shd w:val="clear" w:color="auto" w:fill="FFFFFF"/>
        </w:rPr>
        <w:t>But Jehu took no heed to walk in the law of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CA69E7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God of Israel with all his heart: for he departed not from </w:t>
      </w:r>
      <w:r w:rsidRPr="00CA69E7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the sins of Jeroboam</w:t>
      </w:r>
      <w:r w:rsidRPr="00CA69E7">
        <w:rPr>
          <w:rFonts w:ascii="Arial" w:hAnsi="Arial" w:cs="Arial"/>
          <w:color w:val="333333"/>
          <w:sz w:val="28"/>
          <w:szCs w:val="28"/>
          <w:shd w:val="clear" w:color="auto" w:fill="FFFFFF"/>
        </w:rPr>
        <w:t>, which made Israel to sin.</w:t>
      </w:r>
      <w:r w:rsidR="006D1F8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3E668E" w:rsidRPr="003E668E">
        <w:rPr>
          <w:rFonts w:ascii="Arial" w:hAnsi="Arial" w:cs="Arial"/>
          <w:b/>
          <w:bCs/>
          <w:color w:val="333333"/>
          <w:sz w:val="10"/>
          <w:szCs w:val="10"/>
          <w:shd w:val="clear" w:color="auto" w:fill="FFFFFF"/>
        </w:rPr>
        <w:t xml:space="preserve">              </w:t>
      </w:r>
      <w:r w:rsidR="003E668E" w:rsidRPr="003E668E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II KINGS 10:31</w:t>
      </w:r>
    </w:p>
    <w:p w14:paraId="034E251D" w14:textId="5F0B94CF" w:rsidR="006D1F86" w:rsidRDefault="006D1F86" w:rsidP="006D1F86">
      <w:pPr>
        <w:spacing w:after="0"/>
        <w:ind w:left="-72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       ____________________________________________________________________</w:t>
      </w:r>
      <w:r w:rsidR="00BC7F42">
        <w:rPr>
          <w:rFonts w:ascii="Arial" w:hAnsi="Arial" w:cs="Arial"/>
          <w:color w:val="333333"/>
          <w:sz w:val="28"/>
          <w:szCs w:val="28"/>
          <w:shd w:val="clear" w:color="auto" w:fill="FFFFFF"/>
        </w:rPr>
        <w:t>_</w:t>
      </w:r>
    </w:p>
    <w:p w14:paraId="3571B434" w14:textId="71139452" w:rsidR="006D1F86" w:rsidRDefault="006D1F86" w:rsidP="006D1F86">
      <w:pPr>
        <w:spacing w:after="0"/>
        <w:ind w:left="-720"/>
        <w:jc w:val="both"/>
        <w:rPr>
          <w:rFonts w:ascii="Arial" w:hAnsi="Arial" w:cs="Arial"/>
          <w:color w:val="333333"/>
          <w:sz w:val="10"/>
          <w:szCs w:val="10"/>
          <w:shd w:val="clear" w:color="auto" w:fill="FFFFFF"/>
        </w:rPr>
      </w:pPr>
    </w:p>
    <w:p w14:paraId="172DF079" w14:textId="586F0DF9" w:rsidR="00947BA6" w:rsidRDefault="00947BA6" w:rsidP="006D1F86">
      <w:pPr>
        <w:spacing w:after="0"/>
        <w:ind w:left="-720"/>
        <w:jc w:val="both"/>
        <w:rPr>
          <w:rFonts w:ascii="Arial" w:hAnsi="Arial" w:cs="Arial"/>
          <w:color w:val="333333"/>
          <w:sz w:val="10"/>
          <w:szCs w:val="10"/>
          <w:shd w:val="clear" w:color="auto" w:fill="FFFFFF"/>
        </w:rPr>
      </w:pPr>
    </w:p>
    <w:p w14:paraId="3777F641" w14:textId="77777777" w:rsidR="00947BA6" w:rsidRPr="006D1F86" w:rsidRDefault="00947BA6" w:rsidP="006D1F86">
      <w:pPr>
        <w:spacing w:after="0"/>
        <w:ind w:left="-720"/>
        <w:jc w:val="both"/>
        <w:rPr>
          <w:rFonts w:ascii="Arial" w:hAnsi="Arial" w:cs="Arial"/>
          <w:color w:val="333333"/>
          <w:sz w:val="10"/>
          <w:szCs w:val="10"/>
          <w:shd w:val="clear" w:color="auto" w:fill="FFFFFF"/>
        </w:rPr>
      </w:pPr>
      <w:bookmarkStart w:id="0" w:name="_GoBack"/>
      <w:bookmarkEnd w:id="0"/>
    </w:p>
    <w:p w14:paraId="28EBFB12" w14:textId="39354122" w:rsidR="00464660" w:rsidRDefault="006D1F86" w:rsidP="006D1F86">
      <w:pPr>
        <w:spacing w:after="0"/>
        <w:jc w:val="both"/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  <w:t>Asaph</w:t>
      </w:r>
    </w:p>
    <w:p w14:paraId="4B109363" w14:textId="77777777" w:rsidR="00A201C9" w:rsidRPr="008E4BA8" w:rsidRDefault="00A201C9" w:rsidP="006D1F86">
      <w:pPr>
        <w:spacing w:after="0"/>
        <w:jc w:val="both"/>
        <w:rPr>
          <w:rFonts w:ascii="Arial" w:hAnsi="Arial" w:cs="Arial"/>
          <w:b/>
          <w:bCs/>
          <w:color w:val="333333"/>
          <w:sz w:val="8"/>
          <w:szCs w:val="8"/>
          <w:u w:val="single"/>
          <w:shd w:val="clear" w:color="auto" w:fill="FFFFFF"/>
        </w:rPr>
      </w:pPr>
    </w:p>
    <w:p w14:paraId="421FA0F7" w14:textId="77777777" w:rsidR="008A51E2" w:rsidRDefault="008A51E2" w:rsidP="006D1F86">
      <w:pPr>
        <w:spacing w:after="0"/>
        <w:ind w:right="-9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proofErr w:type="gram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So</w:t>
      </w:r>
      <w:proofErr w:type="gram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they brought the ark of God, and set it in the midst of the tent that David had pitched for it: and they offered burnt sacrifices and peace offerings before God. </w:t>
      </w:r>
    </w:p>
    <w:p w14:paraId="08BD47CC" w14:textId="77777777" w:rsidR="008A51E2" w:rsidRDefault="008A51E2" w:rsidP="006D1F86">
      <w:pPr>
        <w:spacing w:after="0"/>
        <w:ind w:right="-9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And when David had made an end of offering the burnt offerings and the peace offerings, he blessed the people in the name of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</w:p>
    <w:p w14:paraId="7BB07EAD" w14:textId="727FFEDC" w:rsidR="008A51E2" w:rsidRDefault="008A51E2" w:rsidP="006D1F86">
      <w:pPr>
        <w:spacing w:after="0"/>
        <w:ind w:right="-9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And he dealt to every one of Israel, both man and woman, to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every one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a loaf of bread, and a good piece of flesh, and a flagon </w:t>
      </w:r>
      <w:r w:rsidRPr="008A51E2">
        <w:rPr>
          <w:rStyle w:val="Emphasis"/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of wine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</w:p>
    <w:p w14:paraId="29142CD6" w14:textId="3546E7B8" w:rsidR="008A51E2" w:rsidRDefault="008A51E2" w:rsidP="006D1F86">
      <w:pPr>
        <w:spacing w:after="0"/>
        <w:ind w:right="-90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And he appointed </w:t>
      </w:r>
      <w:r w:rsidRPr="008A51E2">
        <w:rPr>
          <w:rStyle w:val="Emphasis"/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certain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 of the Levites to minister before the ark of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, and to record, and to thank and praise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God of Israel: </w:t>
      </w:r>
    </w:p>
    <w:p w14:paraId="1DEC5756" w14:textId="7F2CE1C9" w:rsidR="008A51E2" w:rsidRDefault="008A51E2" w:rsidP="006D1F86">
      <w:pPr>
        <w:spacing w:after="0"/>
        <w:ind w:right="-90"/>
        <w:jc w:val="both"/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</w:pPr>
      <w:r w:rsidRPr="008A51E2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Asaph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the chief, and next to him Zechariah,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Jeiel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and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Shemiramoth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and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Jehiel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and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Mattithiah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and Eliab, and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Benaiah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and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Obededom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: and </w:t>
      </w:r>
      <w:proofErr w:type="spellStart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Jeiel</w:t>
      </w:r>
      <w:proofErr w:type="spellEnd"/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with psalteries and with harps; but </w:t>
      </w:r>
      <w:r w:rsidRPr="006D1F86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Asaph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made a sound with cymbals.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 w:rsidR="006D1F86" w:rsidRPr="00C972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       </w:t>
      </w:r>
      <w:r w:rsidR="00C972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      </w:t>
      </w:r>
      <w:r w:rsidRPr="00C972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C9728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I CHRONICLES 16:1-5</w:t>
      </w:r>
    </w:p>
    <w:p w14:paraId="4D2C336C" w14:textId="77777777" w:rsidR="00257C10" w:rsidRPr="00257C10" w:rsidRDefault="00257C10" w:rsidP="006D1F86">
      <w:pPr>
        <w:spacing w:after="0"/>
        <w:ind w:right="-90"/>
        <w:jc w:val="both"/>
        <w:rPr>
          <w:rFonts w:ascii="Arial" w:hAnsi="Arial" w:cs="Arial"/>
          <w:b/>
          <w:bCs/>
          <w:color w:val="333333"/>
          <w:sz w:val="4"/>
          <w:szCs w:val="4"/>
          <w:shd w:val="clear" w:color="auto" w:fill="FFFFFF"/>
        </w:rPr>
      </w:pPr>
    </w:p>
    <w:p w14:paraId="557B5F45" w14:textId="77777777" w:rsidR="008A51E2" w:rsidRPr="008A51E2" w:rsidRDefault="008A51E2" w:rsidP="006D1F86">
      <w:pPr>
        <w:spacing w:after="0"/>
        <w:ind w:right="-90"/>
        <w:jc w:val="both"/>
        <w:rPr>
          <w:rFonts w:ascii="Arial" w:hAnsi="Arial" w:cs="Arial"/>
          <w:color w:val="333333"/>
          <w:sz w:val="4"/>
          <w:szCs w:val="4"/>
          <w:shd w:val="clear" w:color="auto" w:fill="FFFFFF"/>
        </w:rPr>
      </w:pPr>
    </w:p>
    <w:p w14:paraId="3CDABC8C" w14:textId="2593BA47" w:rsidR="008A51E2" w:rsidRPr="008A51E2" w:rsidRDefault="008A51E2" w:rsidP="006D1F86">
      <w:pPr>
        <w:ind w:right="-90"/>
        <w:jc w:val="both"/>
        <w:rPr>
          <w:rFonts w:ascii="Arial" w:hAnsi="Arial" w:cs="Arial"/>
          <w:sz w:val="14"/>
          <w:szCs w:val="14"/>
        </w:rPr>
      </w:pP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Then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,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on that day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,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David delivered first </w:t>
      </w:r>
      <w:r w:rsidRPr="008A51E2">
        <w:rPr>
          <w:rStyle w:val="Emphasis"/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this psalm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> to thank the L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ord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into the hand of </w:t>
      </w:r>
      <w:r w:rsidRPr="008A51E2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Asaph</w:t>
      </w:r>
      <w:r w:rsidRPr="008A51E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and his brethren.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ab/>
      </w:r>
      <w:r w:rsidR="006D1F8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       </w:t>
      </w:r>
      <w:r w:rsidR="00C9728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  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 </w:t>
      </w:r>
      <w:r w:rsidRPr="008A51E2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C9728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I CHRONICLES 16:7</w:t>
      </w:r>
    </w:p>
    <w:sectPr w:rsidR="008A51E2" w:rsidRPr="008A51E2" w:rsidSect="008A51E2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E2"/>
    <w:rsid w:val="00177885"/>
    <w:rsid w:val="00225EFE"/>
    <w:rsid w:val="00257C10"/>
    <w:rsid w:val="003E668E"/>
    <w:rsid w:val="00464660"/>
    <w:rsid w:val="006D1F86"/>
    <w:rsid w:val="00801577"/>
    <w:rsid w:val="008A51E2"/>
    <w:rsid w:val="008E4BA8"/>
    <w:rsid w:val="00947BA6"/>
    <w:rsid w:val="00965076"/>
    <w:rsid w:val="00A201C9"/>
    <w:rsid w:val="00B23142"/>
    <w:rsid w:val="00BC7F42"/>
    <w:rsid w:val="00C97282"/>
    <w:rsid w:val="00CA69E7"/>
    <w:rsid w:val="00DD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AFDBB"/>
  <w15:chartTrackingRefBased/>
  <w15:docId w15:val="{CBDA168E-7331-47AC-803E-897C9243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51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cp:lastPrinted>2020-02-09T04:52:00Z</cp:lastPrinted>
  <dcterms:created xsi:type="dcterms:W3CDTF">2020-02-08T19:20:00Z</dcterms:created>
  <dcterms:modified xsi:type="dcterms:W3CDTF">2020-02-13T21:58:00Z</dcterms:modified>
</cp:coreProperties>
</file>